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FD" w:rsidRPr="000A50FD" w:rsidRDefault="000A50FD" w:rsidP="000A50FD">
      <w:pPr>
        <w:spacing w:line="240" w:lineRule="auto"/>
        <w:jc w:val="center"/>
        <w:rPr>
          <w:b/>
          <w:sz w:val="28"/>
          <w:szCs w:val="28"/>
          <w:lang w:val="kk-KZ"/>
        </w:rPr>
      </w:pPr>
      <w:r w:rsidRPr="000A50FD">
        <w:rPr>
          <w:b/>
          <w:sz w:val="28"/>
          <w:szCs w:val="28"/>
          <w:lang w:val="kk-KZ"/>
        </w:rPr>
        <w:t xml:space="preserve">Зертханалық сабақ </w:t>
      </w:r>
      <w:r w:rsidRPr="000A50FD">
        <w:rPr>
          <w:b/>
          <w:sz w:val="28"/>
          <w:szCs w:val="28"/>
        </w:rPr>
        <w:t>№</w:t>
      </w:r>
      <w:r w:rsidRPr="000A50FD">
        <w:rPr>
          <w:b/>
          <w:sz w:val="28"/>
          <w:szCs w:val="28"/>
          <w:lang w:val="kk-KZ"/>
        </w:rPr>
        <w:t>5</w:t>
      </w:r>
    </w:p>
    <w:p w:rsidR="000A50FD" w:rsidRPr="000A50FD" w:rsidRDefault="000A50FD" w:rsidP="000A50FD">
      <w:pPr>
        <w:spacing w:line="240" w:lineRule="auto"/>
        <w:jc w:val="center"/>
        <w:rPr>
          <w:b/>
          <w:sz w:val="28"/>
          <w:szCs w:val="28"/>
          <w:lang w:val="kk-KZ"/>
        </w:rPr>
      </w:pPr>
    </w:p>
    <w:p w:rsidR="000A50FD" w:rsidRPr="000A50FD" w:rsidRDefault="000A50FD" w:rsidP="000A50FD">
      <w:pPr>
        <w:spacing w:line="240" w:lineRule="auto"/>
        <w:rPr>
          <w:b/>
          <w:sz w:val="28"/>
          <w:szCs w:val="28"/>
          <w:lang w:val="kk-KZ"/>
        </w:rPr>
      </w:pPr>
      <w:r w:rsidRPr="000A50FD">
        <w:rPr>
          <w:b/>
          <w:sz w:val="28"/>
          <w:szCs w:val="28"/>
          <w:lang w:val="kk-KZ"/>
        </w:rPr>
        <w:t>Тақырыбы «</w:t>
      </w:r>
      <w:r w:rsidRPr="000A50FD">
        <w:rPr>
          <w:b/>
          <w:sz w:val="28"/>
          <w:szCs w:val="28"/>
          <w:lang w:val="kk-KZ" w:eastAsia="ko-KR"/>
        </w:rPr>
        <w:t>Жасушалардың миграциясы</w:t>
      </w:r>
      <w:r w:rsidRPr="000A50FD">
        <w:rPr>
          <w:b/>
          <w:sz w:val="28"/>
          <w:szCs w:val="28"/>
          <w:lang w:val="kk-KZ"/>
        </w:rPr>
        <w:t>»</w:t>
      </w:r>
    </w:p>
    <w:p w:rsidR="000A50FD" w:rsidRPr="000A50FD" w:rsidRDefault="000A50FD" w:rsidP="000A50FD">
      <w:pPr>
        <w:spacing w:line="240" w:lineRule="auto"/>
        <w:rPr>
          <w:b/>
          <w:sz w:val="28"/>
          <w:szCs w:val="28"/>
          <w:lang w:val="kk-KZ"/>
        </w:rPr>
      </w:pPr>
    </w:p>
    <w:p w:rsidR="000A50FD" w:rsidRPr="000A50FD" w:rsidRDefault="000A50FD" w:rsidP="000A50FD">
      <w:pPr>
        <w:spacing w:line="240" w:lineRule="auto"/>
        <w:rPr>
          <w:sz w:val="28"/>
          <w:szCs w:val="28"/>
          <w:lang w:val="kk-KZ"/>
        </w:rPr>
      </w:pPr>
      <w:r w:rsidRPr="000A50FD">
        <w:rPr>
          <w:sz w:val="28"/>
          <w:szCs w:val="28"/>
          <w:lang w:val="kk-KZ"/>
        </w:rPr>
        <w:t>Аталған тақырып бойынша мына тапсырмаларды орындау қажет:</w:t>
      </w:r>
    </w:p>
    <w:p w:rsidR="000A50FD" w:rsidRPr="000A50FD" w:rsidRDefault="000A50FD" w:rsidP="000A50F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0FD">
        <w:rPr>
          <w:rFonts w:ascii="Times New Roman" w:hAnsi="Times New Roman"/>
          <w:sz w:val="28"/>
          <w:szCs w:val="28"/>
          <w:lang w:val="kk-KZ"/>
        </w:rPr>
        <w:t>дәрістің материалдарын талдай отырып төмендегі сұрақтарға жауап беріңіздер</w:t>
      </w:r>
    </w:p>
    <w:p w:rsidR="000A50FD" w:rsidRPr="000A50FD" w:rsidRDefault="000A50FD" w:rsidP="000A50FD">
      <w:pPr>
        <w:pStyle w:val="a3"/>
        <w:spacing w:line="240" w:lineRule="auto"/>
        <w:ind w:left="80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A50FD" w:rsidRPr="000A50FD" w:rsidRDefault="000A50FD" w:rsidP="000A50FD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kk-KZ"/>
        </w:rPr>
      </w:pPr>
      <w:r w:rsidRPr="000A50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A50FD">
        <w:rPr>
          <w:rFonts w:ascii="Times New Roman" w:hAnsi="Times New Roman"/>
          <w:sz w:val="28"/>
          <w:szCs w:val="28"/>
          <w:lang w:val="kk-KZ"/>
        </w:rPr>
        <w:t>Жасуша миграци</w:t>
      </w:r>
      <w:r w:rsidRPr="000A50FD">
        <w:rPr>
          <w:rFonts w:ascii="Times New Roman" w:hAnsi="Times New Roman"/>
          <w:sz w:val="28"/>
          <w:szCs w:val="28"/>
          <w:lang w:val="kk-KZ"/>
        </w:rPr>
        <w:t>я</w:t>
      </w:r>
      <w:r w:rsidRPr="000A50FD">
        <w:rPr>
          <w:rFonts w:ascii="Times New Roman" w:hAnsi="Times New Roman"/>
          <w:sz w:val="28"/>
          <w:szCs w:val="28"/>
          <w:lang w:val="kk-KZ"/>
        </w:rPr>
        <w:t>сының этаптық кезеңін сипаттап беріңіз?</w:t>
      </w:r>
    </w:p>
    <w:p w:rsidR="000A50FD" w:rsidRPr="000A50FD" w:rsidRDefault="000A50FD" w:rsidP="000A50F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 w:rsidRPr="000A50FD">
        <w:rPr>
          <w:rFonts w:ascii="Times New Roman" w:hAnsi="Times New Roman"/>
          <w:sz w:val="28"/>
          <w:szCs w:val="28"/>
          <w:lang w:val="kk-KZ"/>
        </w:rPr>
        <w:t>Жасуша миграциясына қандай клеткалар және жасуша ішіндегі қандай органеллар қабілетті болып келеді?</w:t>
      </w:r>
    </w:p>
    <w:p w:rsidR="000A50FD" w:rsidRPr="000A50FD" w:rsidRDefault="000A50FD" w:rsidP="000A50FD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kk-KZ"/>
        </w:rPr>
      </w:pPr>
      <w:r w:rsidRPr="000A50FD">
        <w:rPr>
          <w:rFonts w:ascii="Times New Roman" w:hAnsi="Times New Roman"/>
          <w:sz w:val="28"/>
          <w:szCs w:val="28"/>
          <w:lang w:val="kk-KZ"/>
        </w:rPr>
        <w:t>Миграциялан</w:t>
      </w:r>
      <w:r w:rsidRPr="000A50FD">
        <w:rPr>
          <w:rFonts w:ascii="Times New Roman" w:hAnsi="Times New Roman"/>
          <w:sz w:val="28"/>
          <w:szCs w:val="28"/>
          <w:lang w:val="kk-KZ"/>
        </w:rPr>
        <w:t>а</w:t>
      </w:r>
      <w:r w:rsidRPr="000A50FD">
        <w:rPr>
          <w:rFonts w:ascii="Times New Roman" w:hAnsi="Times New Roman"/>
          <w:sz w:val="28"/>
          <w:szCs w:val="28"/>
          <w:lang w:val="kk-KZ"/>
        </w:rPr>
        <w:t>тын клеткалар</w:t>
      </w:r>
      <w:r w:rsidRPr="000A50FD">
        <w:rPr>
          <w:rFonts w:ascii="Times New Roman" w:hAnsi="Times New Roman"/>
          <w:sz w:val="28"/>
          <w:szCs w:val="28"/>
          <w:lang w:val="kk-KZ"/>
        </w:rPr>
        <w:t>д</w:t>
      </w:r>
      <w:r w:rsidRPr="000A50FD">
        <w:rPr>
          <w:rFonts w:ascii="Times New Roman" w:hAnsi="Times New Roman"/>
          <w:sz w:val="28"/>
          <w:szCs w:val="28"/>
          <w:lang w:val="kk-KZ"/>
        </w:rPr>
        <w:t>ың полярлы болуы клеткаға қандай қасиет береді?</w:t>
      </w:r>
    </w:p>
    <w:p w:rsidR="000A50FD" w:rsidRPr="000A50FD" w:rsidRDefault="000A50FD" w:rsidP="000A50FD">
      <w:pPr>
        <w:spacing w:line="240" w:lineRule="auto"/>
        <w:rPr>
          <w:b/>
          <w:sz w:val="28"/>
          <w:szCs w:val="28"/>
          <w:lang w:val="kk-KZ"/>
        </w:rPr>
      </w:pPr>
      <w:r w:rsidRPr="000A50FD">
        <w:rPr>
          <w:sz w:val="28"/>
          <w:szCs w:val="28"/>
          <w:lang w:val="kk-KZ"/>
        </w:rPr>
        <w:t xml:space="preserve"> </w:t>
      </w:r>
    </w:p>
    <w:p w:rsidR="000A50FD" w:rsidRPr="000A50FD" w:rsidRDefault="000A50FD" w:rsidP="000A50FD">
      <w:pPr>
        <w:spacing w:line="240" w:lineRule="auto"/>
        <w:rPr>
          <w:sz w:val="28"/>
          <w:szCs w:val="28"/>
          <w:lang w:val="kk-KZ"/>
        </w:rPr>
      </w:pPr>
      <w:r w:rsidRPr="000A50FD">
        <w:rPr>
          <w:sz w:val="28"/>
          <w:szCs w:val="28"/>
          <w:lang w:val="kk-KZ"/>
        </w:rPr>
        <w:t>Жануарлар жасушасы жылжымалылығының мол екулалық механизмдері және онтогенез процесіндегі, регенерациядағы маңызы туралы сипаттамалар</w:t>
      </w:r>
      <w:r w:rsidRPr="000A50FD">
        <w:rPr>
          <w:sz w:val="28"/>
          <w:szCs w:val="28"/>
          <w:lang w:val="kk-KZ"/>
        </w:rPr>
        <w:t xml:space="preserve"> туралы</w:t>
      </w:r>
      <w:r w:rsidRPr="000A50FD">
        <w:rPr>
          <w:color w:val="202124"/>
          <w:sz w:val="28"/>
          <w:szCs w:val="28"/>
          <w:lang w:val="kk-KZ"/>
        </w:rPr>
        <w:t xml:space="preserve"> ғылыми мақалалардан табыңыз және эксперименттік зерттеулерге мысалдар келтіріңіз.</w:t>
      </w:r>
    </w:p>
    <w:p w:rsidR="000A50FD" w:rsidRPr="000A50FD" w:rsidRDefault="000A50FD" w:rsidP="000A50FD">
      <w:pPr>
        <w:spacing w:after="20"/>
        <w:ind w:left="444" w:firstLine="0"/>
        <w:rPr>
          <w:sz w:val="28"/>
          <w:szCs w:val="28"/>
          <w:lang w:val="kk-KZ"/>
        </w:rPr>
      </w:pPr>
    </w:p>
    <w:p w:rsidR="000A50FD" w:rsidRPr="000A50FD" w:rsidRDefault="000A50FD" w:rsidP="000A50FD">
      <w:pPr>
        <w:spacing w:after="20"/>
        <w:ind w:left="444" w:firstLine="0"/>
        <w:rPr>
          <w:sz w:val="28"/>
          <w:szCs w:val="28"/>
          <w:lang w:val="kk-KZ"/>
        </w:rPr>
      </w:pPr>
    </w:p>
    <w:p w:rsidR="000A50FD" w:rsidRPr="000A50FD" w:rsidRDefault="000A50FD" w:rsidP="000A50FD">
      <w:pPr>
        <w:pStyle w:val="HTML"/>
        <w:numPr>
          <w:ilvl w:val="0"/>
          <w:numId w:val="2"/>
        </w:numPr>
        <w:shd w:val="clear" w:color="auto" w:fill="F8F9FA"/>
        <w:spacing w:line="540" w:lineRule="atLeas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0A50FD">
        <w:rPr>
          <w:rFonts w:ascii="Times New Roman" w:hAnsi="Times New Roman" w:cs="Times New Roman"/>
          <w:color w:val="FF0000"/>
          <w:sz w:val="28"/>
          <w:szCs w:val="28"/>
          <w:lang w:val="kk-KZ"/>
        </w:rPr>
        <w:t>Құжатты Google Disk-ке орналастырыңыз және оған сілтеме жіберіңіз</w:t>
      </w:r>
    </w:p>
    <w:p w:rsidR="000A50FD" w:rsidRPr="000A50FD" w:rsidRDefault="000A50FD" w:rsidP="000A50FD">
      <w:pPr>
        <w:pStyle w:val="HTML"/>
        <w:numPr>
          <w:ilvl w:val="0"/>
          <w:numId w:val="2"/>
        </w:numPr>
        <w:shd w:val="clear" w:color="auto" w:fill="F8F9FA"/>
        <w:spacing w:line="5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50FD">
        <w:rPr>
          <w:rFonts w:ascii="Times New Roman" w:hAnsi="Times New Roman" w:cs="Times New Roman"/>
          <w:color w:val="FF0000"/>
          <w:sz w:val="28"/>
          <w:szCs w:val="28"/>
          <w:lang w:val="kk-KZ"/>
        </w:rPr>
        <w:t>Универ жүйесі немесе электрондық пошта арқылы: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instrText xml:space="preserve"> HYPERLINK "mailto:</w:instrText>
      </w:r>
      <w:r w:rsidRPr="000A50FD">
        <w:rPr>
          <w:rFonts w:ascii="Times New Roman" w:hAnsi="Times New Roman" w:cs="Times New Roman"/>
          <w:b/>
          <w:color w:val="FF0000"/>
          <w:sz w:val="28"/>
          <w:szCs w:val="28"/>
        </w:rPr>
        <w:instrText xml:space="preserve"> Damira.yusaeva.74@mail.ru</w:instrTex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fldChar w:fldCharType="separate"/>
      </w:r>
      <w:r w:rsidRPr="006A410F">
        <w:rPr>
          <w:rStyle w:val="a4"/>
          <w:rFonts w:ascii="Times New Roman" w:hAnsi="Times New Roman" w:cs="Times New Roman"/>
          <w:b/>
          <w:sz w:val="28"/>
          <w:szCs w:val="28"/>
        </w:rPr>
        <w:t xml:space="preserve"> Damira.yusaeva.74@mail.ru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fldChar w:fldCharType="end"/>
      </w:r>
    </w:p>
    <w:p w:rsidR="000A50FD" w:rsidRPr="000A50FD" w:rsidRDefault="000A50FD" w:rsidP="000A50FD">
      <w:pPr>
        <w:numPr>
          <w:ilvl w:val="0"/>
          <w:numId w:val="2"/>
        </w:numPr>
        <w:ind w:right="41"/>
        <w:jc w:val="left"/>
        <w:rPr>
          <w:b/>
          <w:color w:val="FF0000"/>
          <w:sz w:val="28"/>
          <w:szCs w:val="28"/>
        </w:rPr>
      </w:pPr>
    </w:p>
    <w:p w:rsidR="000A50FD" w:rsidRPr="000A50FD" w:rsidRDefault="000A50FD" w:rsidP="000A50FD">
      <w:pPr>
        <w:pStyle w:val="HTML"/>
        <w:numPr>
          <w:ilvl w:val="0"/>
          <w:numId w:val="2"/>
        </w:numPr>
        <w:shd w:val="clear" w:color="auto" w:fill="F8F9FA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50FD">
        <w:rPr>
          <w:rFonts w:ascii="Times New Roman" w:hAnsi="Times New Roman" w:cs="Times New Roman"/>
          <w:color w:val="FF0000"/>
          <w:sz w:val="28"/>
          <w:szCs w:val="28"/>
          <w:lang w:val="kk-KZ"/>
        </w:rPr>
        <w:t>Файлдарыңызбен бөліскеніңізге көз жеткізіңіз! Әйтпесе, мұғалім сілтемені ашып, жауаптарыңызды бағалай алмайды!</w:t>
      </w:r>
    </w:p>
    <w:p w:rsidR="000A50FD" w:rsidRPr="000A50FD" w:rsidRDefault="000A50FD" w:rsidP="000A50FD">
      <w:pPr>
        <w:spacing w:line="240" w:lineRule="auto"/>
        <w:ind w:left="360"/>
        <w:rPr>
          <w:rStyle w:val="a4"/>
          <w:color w:val="FF0000"/>
          <w:sz w:val="28"/>
          <w:szCs w:val="28"/>
        </w:rPr>
      </w:pPr>
    </w:p>
    <w:p w:rsidR="000A50FD" w:rsidRPr="000A50FD" w:rsidRDefault="000A50FD" w:rsidP="000A50FD">
      <w:pPr>
        <w:ind w:left="360"/>
        <w:rPr>
          <w:b/>
          <w:color w:val="FF0000"/>
          <w:sz w:val="28"/>
          <w:szCs w:val="28"/>
          <w:u w:val="single"/>
        </w:rPr>
      </w:pPr>
    </w:p>
    <w:p w:rsidR="000A50FD" w:rsidRPr="000A50FD" w:rsidRDefault="000A50FD" w:rsidP="000A50FD">
      <w:pPr>
        <w:rPr>
          <w:b/>
          <w:color w:val="FF0000"/>
          <w:sz w:val="28"/>
          <w:szCs w:val="28"/>
        </w:rPr>
      </w:pPr>
      <w:r w:rsidRPr="000A50FD">
        <w:rPr>
          <w:b/>
          <w:color w:val="FF0000"/>
          <w:sz w:val="28"/>
          <w:szCs w:val="28"/>
          <w:u w:val="single"/>
          <w:lang w:val="kk-KZ"/>
        </w:rPr>
        <w:t xml:space="preserve">Тапсырманың біту уақыты </w:t>
      </w:r>
      <w:r w:rsidRPr="000A50FD">
        <w:rPr>
          <w:b/>
          <w:color w:val="FF0000"/>
          <w:sz w:val="28"/>
          <w:szCs w:val="28"/>
          <w:u w:val="single"/>
        </w:rPr>
        <w:t>(</w:t>
      </w:r>
      <w:r w:rsidRPr="000A50FD">
        <w:rPr>
          <w:b/>
          <w:color w:val="FF0000"/>
          <w:sz w:val="28"/>
          <w:szCs w:val="28"/>
          <w:u w:val="single"/>
          <w:lang w:val="kk-KZ"/>
        </w:rPr>
        <w:t>д</w:t>
      </w:r>
      <w:proofErr w:type="spellStart"/>
      <w:r w:rsidRPr="000A50FD">
        <w:rPr>
          <w:b/>
          <w:color w:val="FF0000"/>
          <w:sz w:val="28"/>
          <w:szCs w:val="28"/>
          <w:u w:val="single"/>
        </w:rPr>
        <w:t>едлайн</w:t>
      </w:r>
      <w:proofErr w:type="spellEnd"/>
      <w:r w:rsidRPr="000A50FD">
        <w:rPr>
          <w:b/>
          <w:color w:val="FF0000"/>
          <w:sz w:val="28"/>
          <w:szCs w:val="28"/>
          <w:u w:val="single"/>
        </w:rPr>
        <w:t>) 18.00 ж</w:t>
      </w:r>
      <w:r w:rsidRPr="000A50FD">
        <w:rPr>
          <w:b/>
          <w:color w:val="FF0000"/>
          <w:sz w:val="28"/>
          <w:szCs w:val="28"/>
          <w:u w:val="single"/>
          <w:lang w:val="kk-KZ"/>
        </w:rPr>
        <w:t>ұма</w:t>
      </w:r>
      <w:r w:rsidRPr="000A50FD">
        <w:rPr>
          <w:b/>
          <w:color w:val="FF0000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17 қазан</w:t>
      </w:r>
      <w:bookmarkStart w:id="0" w:name="_GoBack"/>
      <w:bookmarkEnd w:id="0"/>
      <w:r w:rsidRPr="000A50FD">
        <w:rPr>
          <w:b/>
          <w:color w:val="FF0000"/>
          <w:sz w:val="28"/>
          <w:szCs w:val="28"/>
          <w:u w:val="single"/>
        </w:rPr>
        <w:t xml:space="preserve"> 2020 </w:t>
      </w:r>
      <w:r w:rsidRPr="000A50FD">
        <w:rPr>
          <w:b/>
          <w:color w:val="FF0000"/>
          <w:sz w:val="28"/>
          <w:szCs w:val="28"/>
          <w:u w:val="single"/>
          <w:lang w:val="kk-KZ"/>
        </w:rPr>
        <w:t>ж</w:t>
      </w:r>
      <w:r w:rsidRPr="000A50FD">
        <w:rPr>
          <w:b/>
          <w:color w:val="FF0000"/>
          <w:sz w:val="28"/>
          <w:szCs w:val="28"/>
          <w:u w:val="single"/>
        </w:rPr>
        <w:t>.</w:t>
      </w:r>
    </w:p>
    <w:p w:rsidR="000A50FD" w:rsidRPr="000A50FD" w:rsidRDefault="000A50FD" w:rsidP="000A50FD">
      <w:pPr>
        <w:rPr>
          <w:sz w:val="28"/>
          <w:szCs w:val="28"/>
        </w:rPr>
      </w:pPr>
    </w:p>
    <w:p w:rsidR="000A50FD" w:rsidRPr="000A50FD" w:rsidRDefault="000A50FD" w:rsidP="000A50FD">
      <w:pPr>
        <w:rPr>
          <w:sz w:val="28"/>
          <w:szCs w:val="28"/>
        </w:rPr>
      </w:pPr>
    </w:p>
    <w:p w:rsidR="00141BFD" w:rsidRPr="000A50FD" w:rsidRDefault="00141BFD">
      <w:pPr>
        <w:rPr>
          <w:sz w:val="28"/>
          <w:szCs w:val="28"/>
        </w:rPr>
      </w:pPr>
    </w:p>
    <w:sectPr w:rsidR="00141BFD" w:rsidRPr="000A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075F68"/>
    <w:multiLevelType w:val="hybridMultilevel"/>
    <w:tmpl w:val="9492231E"/>
    <w:lvl w:ilvl="0" w:tplc="5A0ABF76">
      <w:start w:val="1"/>
      <w:numFmt w:val="decimal"/>
      <w:lvlText w:val="%1."/>
      <w:lvlJc w:val="left"/>
      <w:pPr>
        <w:ind w:left="80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5E3012FD"/>
    <w:multiLevelType w:val="hybridMultilevel"/>
    <w:tmpl w:val="3B7C9136"/>
    <w:lvl w:ilvl="0" w:tplc="A3104AFC">
      <w:start w:val="1"/>
      <w:numFmt w:val="decimal"/>
      <w:lvlText w:val="%1."/>
      <w:lvlJc w:val="left"/>
      <w:pPr>
        <w:ind w:left="8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6C"/>
    <w:rsid w:val="000A50FD"/>
    <w:rsid w:val="00141BFD"/>
    <w:rsid w:val="0036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ECA"/>
  <w15:chartTrackingRefBased/>
  <w15:docId w15:val="{D7062CCE-77F3-4F7D-80F7-C95119FD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FD"/>
    <w:pPr>
      <w:spacing w:after="5" w:line="266" w:lineRule="auto"/>
      <w:ind w:right="289" w:firstLine="444"/>
      <w:jc w:val="both"/>
    </w:pPr>
    <w:rPr>
      <w:rFonts w:ascii="Times New Roman" w:eastAsia="Times New Roman" w:hAnsi="Times New Roman" w:cs="Times New Roman"/>
      <w:color w:val="000000"/>
      <w:sz w:val="21"/>
      <w:lang w:eastAsia="ru-RU" w:bidi="ru-RU"/>
    </w:rPr>
  </w:style>
  <w:style w:type="paragraph" w:styleId="7">
    <w:name w:val="heading 7"/>
    <w:basedOn w:val="a"/>
    <w:next w:val="a"/>
    <w:link w:val="70"/>
    <w:unhideWhenUsed/>
    <w:qFormat/>
    <w:rsid w:val="000A50FD"/>
    <w:pPr>
      <w:keepNext/>
      <w:numPr>
        <w:ilvl w:val="6"/>
        <w:numId w:val="1"/>
      </w:numPr>
      <w:suppressAutoHyphens/>
      <w:spacing w:after="0" w:line="240" w:lineRule="auto"/>
      <w:ind w:left="0" w:right="0" w:firstLine="720"/>
      <w:jc w:val="center"/>
      <w:outlineLvl w:val="6"/>
    </w:pPr>
    <w:rPr>
      <w:b/>
      <w:bCs/>
      <w:color w:val="auto"/>
      <w:sz w:val="28"/>
      <w:szCs w:val="24"/>
      <w:lang w:val="x-none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50FD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List Paragraph"/>
    <w:basedOn w:val="a"/>
    <w:uiPriority w:val="34"/>
    <w:qFormat/>
    <w:rsid w:val="000A50FD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 w:bidi="ar-SA"/>
    </w:rPr>
  </w:style>
  <w:style w:type="character" w:styleId="a4">
    <w:name w:val="Hyperlink"/>
    <w:uiPriority w:val="99"/>
    <w:unhideWhenUsed/>
    <w:rsid w:val="000A50FD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A5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50F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</dc:creator>
  <cp:keywords/>
  <dc:description/>
  <cp:lastModifiedBy>Symbat</cp:lastModifiedBy>
  <cp:revision>2</cp:revision>
  <dcterms:created xsi:type="dcterms:W3CDTF">2020-12-24T19:02:00Z</dcterms:created>
  <dcterms:modified xsi:type="dcterms:W3CDTF">2020-12-24T19:11:00Z</dcterms:modified>
</cp:coreProperties>
</file>